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A3D" w:rsidRDefault="00000000">
      <w:pPr>
        <w:shd w:val="clear" w:color="auto" w:fill="FFFFFF"/>
        <w:rPr>
          <w:b/>
          <w:color w:val="222222"/>
          <w:sz w:val="36"/>
          <w:szCs w:val="36"/>
        </w:rPr>
      </w:pPr>
      <w:r>
        <w:rPr>
          <w:b/>
          <w:color w:val="222222"/>
          <w:sz w:val="36"/>
          <w:szCs w:val="36"/>
        </w:rPr>
        <w:t xml:space="preserve">                             </w:t>
      </w:r>
      <w:r w:rsidR="00295F5E">
        <w:rPr>
          <w:b/>
          <w:noProof/>
          <w:color w:val="222222"/>
          <w:sz w:val="36"/>
          <w:szCs w:val="36"/>
        </w:rPr>
        <w:drawing>
          <wp:inline distT="0" distB="0" distL="0" distR="0">
            <wp:extent cx="571500" cy="5617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38" cy="57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22222"/>
          <w:sz w:val="36"/>
          <w:szCs w:val="36"/>
        </w:rPr>
        <w:t xml:space="preserve">    </w:t>
      </w:r>
      <w:r>
        <w:rPr>
          <w:b/>
          <w:noProof/>
          <w:color w:val="222222"/>
          <w:sz w:val="36"/>
          <w:szCs w:val="36"/>
        </w:rPr>
        <w:drawing>
          <wp:inline distT="114300" distB="114300" distL="114300" distR="114300">
            <wp:extent cx="1044880" cy="7477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880" cy="747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222222"/>
          <w:sz w:val="36"/>
          <w:szCs w:val="36"/>
        </w:rPr>
        <w:drawing>
          <wp:inline distT="114300" distB="114300" distL="114300" distR="114300">
            <wp:extent cx="723900" cy="71437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7A3D" w:rsidRDefault="00AF7A3D">
      <w:pPr>
        <w:shd w:val="clear" w:color="auto" w:fill="FFFFFF"/>
        <w:rPr>
          <w:b/>
          <w:color w:val="222222"/>
          <w:sz w:val="36"/>
          <w:szCs w:val="36"/>
        </w:rPr>
      </w:pPr>
    </w:p>
    <w:p w:rsidR="00AF7A3D" w:rsidRDefault="00000000">
      <w:pPr>
        <w:shd w:val="clear" w:color="auto" w:fill="FFFFFF"/>
        <w:rPr>
          <w:b/>
          <w:color w:val="222222"/>
          <w:sz w:val="36"/>
          <w:szCs w:val="36"/>
        </w:rPr>
      </w:pPr>
      <w:r>
        <w:rPr>
          <w:b/>
          <w:color w:val="222222"/>
          <w:sz w:val="36"/>
          <w:szCs w:val="36"/>
        </w:rPr>
        <w:t xml:space="preserve">           </w:t>
      </w:r>
      <w:r>
        <w:rPr>
          <w:color w:val="222222"/>
          <w:sz w:val="36"/>
          <w:szCs w:val="36"/>
        </w:rPr>
        <w:t xml:space="preserve"> </w:t>
      </w:r>
      <w:r>
        <w:rPr>
          <w:b/>
          <w:color w:val="222222"/>
          <w:sz w:val="36"/>
          <w:szCs w:val="36"/>
          <w:u w:val="single"/>
        </w:rPr>
        <w:t>Fraserlands Family Winter Program</w:t>
      </w:r>
      <w:r>
        <w:rPr>
          <w:b/>
          <w:color w:val="222222"/>
          <w:sz w:val="36"/>
          <w:szCs w:val="36"/>
        </w:rPr>
        <w:t xml:space="preserve">    </w:t>
      </w:r>
    </w:p>
    <w:p w:rsidR="00AF7A3D" w:rsidRDefault="00000000">
      <w:pPr>
        <w:shd w:val="clear" w:color="auto" w:fill="FFFFFF"/>
        <w:spacing w:before="240" w:after="240"/>
        <w:rPr>
          <w:b/>
          <w:color w:val="222222"/>
          <w:sz w:val="28"/>
          <w:szCs w:val="28"/>
        </w:rPr>
      </w:pPr>
      <w:r>
        <w:rPr>
          <w:b/>
          <w:color w:val="222222"/>
          <w:sz w:val="36"/>
          <w:szCs w:val="36"/>
        </w:rPr>
        <w:t xml:space="preserve">                        </w:t>
      </w:r>
      <w:r>
        <w:rPr>
          <w:b/>
          <w:color w:val="222222"/>
          <w:sz w:val="30"/>
          <w:szCs w:val="30"/>
        </w:rPr>
        <w:t xml:space="preserve"> </w:t>
      </w:r>
      <w:r>
        <w:rPr>
          <w:b/>
          <w:color w:val="222222"/>
          <w:sz w:val="28"/>
          <w:szCs w:val="28"/>
        </w:rPr>
        <w:t xml:space="preserve">Wednesday’s 10-11:30 am </w:t>
      </w:r>
    </w:p>
    <w:p w:rsidR="00AF7A3D" w:rsidRDefault="00000000">
      <w:pPr>
        <w:shd w:val="clear" w:color="auto" w:fill="FFFFFF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           December 7, 2022 to February 22, 2023</w:t>
      </w:r>
    </w:p>
    <w:p w:rsidR="00AF7A3D" w:rsidRDefault="00000000">
      <w:pPr>
        <w:shd w:val="clear" w:color="auto" w:fill="FFFFFF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                           10 sessions </w:t>
      </w:r>
    </w:p>
    <w:p w:rsidR="00AF7A3D" w:rsidRDefault="00000000">
      <w:pPr>
        <w:shd w:val="clear" w:color="auto" w:fill="FFFFFF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                  </w:t>
      </w:r>
      <w:r w:rsidR="00295F5E">
        <w:rPr>
          <w:b/>
          <w:color w:val="222222"/>
          <w:sz w:val="28"/>
          <w:szCs w:val="28"/>
        </w:rPr>
        <w:t>Pre-</w:t>
      </w:r>
      <w:r>
        <w:rPr>
          <w:b/>
          <w:color w:val="222222"/>
          <w:sz w:val="28"/>
          <w:szCs w:val="28"/>
        </w:rPr>
        <w:t>Registration Required</w:t>
      </w:r>
    </w:p>
    <w:p w:rsidR="00AF7A3D" w:rsidRDefault="00000000">
      <w:pPr>
        <w:shd w:val="clear" w:color="auto" w:fill="FFFFFF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                      “New Location”</w:t>
      </w:r>
    </w:p>
    <w:p w:rsidR="00AF7A3D" w:rsidRDefault="00000000">
      <w:pPr>
        <w:shd w:val="clear" w:color="auto" w:fill="FFFFFF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River District Town </w:t>
      </w:r>
      <w:proofErr w:type="spellStart"/>
      <w:r>
        <w:rPr>
          <w:b/>
          <w:color w:val="222222"/>
          <w:sz w:val="28"/>
          <w:szCs w:val="28"/>
        </w:rPr>
        <w:t>Center</w:t>
      </w:r>
      <w:proofErr w:type="spellEnd"/>
      <w:r>
        <w:rPr>
          <w:b/>
          <w:color w:val="222222"/>
          <w:sz w:val="28"/>
          <w:szCs w:val="28"/>
        </w:rPr>
        <w:t xml:space="preserve"> (River District Crossing)</w:t>
      </w:r>
    </w:p>
    <w:p w:rsidR="00AF7A3D" w:rsidRDefault="00000000">
      <w:pPr>
        <w:shd w:val="clear" w:color="auto" w:fill="FFFFFF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    (Starbucks/Save On Outdoor meeting area)</w:t>
      </w:r>
    </w:p>
    <w:p w:rsidR="00AF7A3D" w:rsidRDefault="00AF7A3D">
      <w:pPr>
        <w:shd w:val="clear" w:color="auto" w:fill="FFFFFF"/>
        <w:rPr>
          <w:b/>
          <w:color w:val="222222"/>
          <w:sz w:val="28"/>
          <w:szCs w:val="28"/>
        </w:rPr>
      </w:pPr>
    </w:p>
    <w:p w:rsidR="00AF7A3D" w:rsidRDefault="00000000">
      <w:pPr>
        <w:shd w:val="clear" w:color="auto" w:fill="FFFFFF"/>
        <w:rPr>
          <w:b/>
          <w:color w:val="CCCCCC"/>
          <w:sz w:val="32"/>
          <w:szCs w:val="32"/>
          <w:shd w:val="clear" w:color="auto" w:fill="CCCCCC"/>
        </w:rPr>
      </w:pPr>
      <w:r>
        <w:rPr>
          <w:b/>
          <w:color w:val="222222"/>
          <w:sz w:val="32"/>
          <w:szCs w:val="32"/>
          <w:u w:val="single"/>
        </w:rPr>
        <w:t>Schedule of events</w:t>
      </w:r>
      <w:r>
        <w:rPr>
          <w:b/>
          <w:color w:val="222222"/>
          <w:sz w:val="32"/>
          <w:szCs w:val="32"/>
        </w:rPr>
        <w:t>:</w:t>
      </w:r>
    </w:p>
    <w:p w:rsidR="00AF7A3D" w:rsidRDefault="00000000">
      <w:pPr>
        <w:shd w:val="clear" w:color="auto" w:fill="FFFFFF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(There will be an arts and crafts take home project for each registered participant who attends)</w:t>
      </w:r>
    </w:p>
    <w:p w:rsidR="00796843" w:rsidRPr="00796843" w:rsidRDefault="00796843" w:rsidP="00796843">
      <w:pPr>
        <w:shd w:val="clear" w:color="auto" w:fill="FFFFFF"/>
        <w:jc w:val="center"/>
        <w:rPr>
          <w:b/>
          <w:iCs/>
          <w:color w:val="FF0000"/>
          <w:sz w:val="28"/>
          <w:szCs w:val="28"/>
          <w:shd w:val="clear" w:color="auto" w:fill="EFEFEF"/>
        </w:rPr>
      </w:pPr>
      <w:r w:rsidRPr="00796843">
        <w:rPr>
          <w:b/>
          <w:iCs/>
          <w:color w:val="FF0000"/>
          <w:sz w:val="28"/>
          <w:szCs w:val="28"/>
          <w:shd w:val="clear" w:color="auto" w:fill="EFEFEF"/>
        </w:rPr>
        <w:t>Parent Information Topics</w:t>
      </w:r>
    </w:p>
    <w:p w:rsidR="00AF7A3D" w:rsidRDefault="00AF7A3D">
      <w:pPr>
        <w:shd w:val="clear" w:color="auto" w:fill="FFFFFF"/>
        <w:rPr>
          <w:b/>
          <w:i/>
          <w:color w:val="FF0000"/>
          <w:sz w:val="28"/>
          <w:szCs w:val="28"/>
        </w:rPr>
      </w:pPr>
    </w:p>
    <w:p w:rsidR="00AF7A3D" w:rsidRDefault="00000000">
      <w:pPr>
        <w:shd w:val="clear" w:color="auto" w:fill="FFFFFF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December 7: Warm up with a Beverage from Starbucks!</w:t>
      </w:r>
    </w:p>
    <w:p w:rsidR="00AF7A3D" w:rsidRDefault="00000000">
      <w:pPr>
        <w:shd w:val="clear" w:color="auto" w:fill="FFFFFF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            Walk and Talk Theme. December 14: Holiday and Christmas Sing-a-long!</w:t>
      </w:r>
    </w:p>
    <w:p w:rsidR="00AF7A3D" w:rsidRDefault="00000000">
      <w:pPr>
        <w:shd w:val="clear" w:color="auto" w:fill="FFFFFF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January 4: Winter Weather Theme: Snow and Ice!</w:t>
      </w:r>
    </w:p>
    <w:p w:rsidR="00AF7A3D" w:rsidRDefault="00000000">
      <w:pPr>
        <w:shd w:val="clear" w:color="auto" w:fill="FFFFFF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January 11: Music and Movement with Winter Sing-a-long.</w:t>
      </w:r>
    </w:p>
    <w:p w:rsidR="00AF7A3D" w:rsidRDefault="00000000">
      <w:pPr>
        <w:shd w:val="clear" w:color="auto" w:fill="FFFFFF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January 18: Chinese New Year Celebration!</w:t>
      </w:r>
    </w:p>
    <w:p w:rsidR="00AF7A3D" w:rsidRDefault="00000000">
      <w:pPr>
        <w:shd w:val="clear" w:color="auto" w:fill="FFFFFF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January 25: “Mindfulness Walk” Look and Listen.</w:t>
      </w:r>
    </w:p>
    <w:p w:rsidR="00AF7A3D" w:rsidRDefault="00000000">
      <w:pPr>
        <w:shd w:val="clear" w:color="auto" w:fill="FFFFFF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February 1: Dance and Movement with scarves!</w:t>
      </w:r>
    </w:p>
    <w:p w:rsidR="00AF7A3D" w:rsidRDefault="00000000">
      <w:pPr>
        <w:shd w:val="clear" w:color="auto" w:fill="FFFFFF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February 8: Valentines and Friendship Theme. </w:t>
      </w:r>
    </w:p>
    <w:p w:rsidR="00AF7A3D" w:rsidRDefault="00000000">
      <w:pPr>
        <w:shd w:val="clear" w:color="auto" w:fill="FFFFFF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February 15: River Walk and Duck Observation.</w:t>
      </w:r>
    </w:p>
    <w:p w:rsidR="00AF7A3D" w:rsidRDefault="00000000">
      <w:pPr>
        <w:shd w:val="clear" w:color="auto" w:fill="FFFFFF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February 22: Hat and Kites Day!</w:t>
      </w:r>
    </w:p>
    <w:p w:rsidR="00AF7A3D" w:rsidRDefault="00AF7A3D">
      <w:pPr>
        <w:shd w:val="clear" w:color="auto" w:fill="FFFFFF"/>
        <w:rPr>
          <w:b/>
          <w:color w:val="222222"/>
          <w:sz w:val="28"/>
          <w:szCs w:val="28"/>
        </w:rPr>
      </w:pPr>
    </w:p>
    <w:p w:rsidR="00AF7A3D" w:rsidRPr="00295F5E" w:rsidRDefault="00000000">
      <w:pPr>
        <w:shd w:val="clear" w:color="auto" w:fill="FFFFFF"/>
        <w:rPr>
          <w:b/>
          <w:i/>
          <w:color w:val="FF0000"/>
          <w:sz w:val="24"/>
          <w:szCs w:val="24"/>
        </w:rPr>
      </w:pPr>
      <w:r w:rsidRPr="00295F5E">
        <w:rPr>
          <w:b/>
          <w:i/>
          <w:color w:val="FF0000"/>
          <w:sz w:val="24"/>
          <w:szCs w:val="24"/>
        </w:rPr>
        <w:t>Please feel free to bring your own items as we will be focusing on the group activities rather than our usual cart of supplies.</w:t>
      </w:r>
    </w:p>
    <w:p w:rsidR="00AF7A3D" w:rsidRDefault="00AF7A3D">
      <w:pPr>
        <w:shd w:val="clear" w:color="auto" w:fill="FFFFFF"/>
        <w:rPr>
          <w:b/>
          <w:color w:val="222222"/>
          <w:sz w:val="28"/>
          <w:szCs w:val="28"/>
        </w:rPr>
      </w:pPr>
    </w:p>
    <w:p w:rsidR="00AF7A3D" w:rsidRPr="00295F5E" w:rsidRDefault="00295F5E">
      <w:pPr>
        <w:shd w:val="clear" w:color="auto" w:fill="FFFFFF"/>
        <w:rPr>
          <w:bCs/>
          <w:color w:val="222222"/>
          <w:sz w:val="28"/>
          <w:szCs w:val="28"/>
        </w:rPr>
      </w:pPr>
      <w:r w:rsidRPr="00295F5E">
        <w:rPr>
          <w:bCs/>
          <w:color w:val="222222"/>
          <w:sz w:val="28"/>
          <w:szCs w:val="28"/>
        </w:rPr>
        <w:t xml:space="preserve">Please </w:t>
      </w:r>
      <w:r w:rsidR="00796843">
        <w:rPr>
          <w:bCs/>
          <w:color w:val="222222"/>
          <w:sz w:val="28"/>
          <w:szCs w:val="28"/>
        </w:rPr>
        <w:t>pre-</w:t>
      </w:r>
      <w:r w:rsidRPr="00295F5E">
        <w:rPr>
          <w:bCs/>
          <w:color w:val="222222"/>
          <w:sz w:val="28"/>
          <w:szCs w:val="28"/>
        </w:rPr>
        <w:t xml:space="preserve">register by email: </w:t>
      </w:r>
      <w:hyperlink r:id="rId7" w:history="1">
        <w:r w:rsidRPr="00295F5E">
          <w:rPr>
            <w:rStyle w:val="Hyperlink"/>
            <w:bCs/>
            <w:sz w:val="28"/>
            <w:szCs w:val="28"/>
          </w:rPr>
          <w:t>Daniela.svfp@gmail.com</w:t>
        </w:r>
      </w:hyperlink>
    </w:p>
    <w:p w:rsidR="00295F5E" w:rsidRPr="00295F5E" w:rsidRDefault="00295F5E">
      <w:pPr>
        <w:shd w:val="clear" w:color="auto" w:fill="FFFFFF"/>
        <w:rPr>
          <w:bCs/>
          <w:color w:val="222222"/>
          <w:sz w:val="28"/>
          <w:szCs w:val="28"/>
        </w:rPr>
      </w:pPr>
      <w:r w:rsidRPr="00295F5E">
        <w:rPr>
          <w:bCs/>
          <w:color w:val="222222"/>
          <w:sz w:val="28"/>
          <w:szCs w:val="28"/>
        </w:rPr>
        <w:t>Subject: Program</w:t>
      </w:r>
      <w:r>
        <w:rPr>
          <w:bCs/>
          <w:color w:val="222222"/>
          <w:sz w:val="28"/>
          <w:szCs w:val="28"/>
        </w:rPr>
        <w:t>-</w:t>
      </w:r>
      <w:r w:rsidRPr="00295F5E">
        <w:rPr>
          <w:bCs/>
          <w:color w:val="222222"/>
          <w:sz w:val="28"/>
          <w:szCs w:val="28"/>
        </w:rPr>
        <w:t xml:space="preserve"> “Fraserlands Family Winter Program “</w:t>
      </w:r>
    </w:p>
    <w:p w:rsidR="00AF7A3D" w:rsidRDefault="00295F5E" w:rsidP="00796843">
      <w:pPr>
        <w:shd w:val="clear" w:color="auto" w:fill="FFFFFF"/>
        <w:rPr>
          <w:bCs/>
          <w:color w:val="222222"/>
          <w:sz w:val="28"/>
          <w:szCs w:val="28"/>
        </w:rPr>
      </w:pPr>
      <w:r w:rsidRPr="00295F5E">
        <w:rPr>
          <w:bCs/>
          <w:color w:val="222222"/>
          <w:sz w:val="28"/>
          <w:szCs w:val="28"/>
        </w:rPr>
        <w:t xml:space="preserve">Put your name and </w:t>
      </w:r>
      <w:r w:rsidR="00796843">
        <w:rPr>
          <w:bCs/>
          <w:color w:val="222222"/>
          <w:sz w:val="28"/>
          <w:szCs w:val="28"/>
        </w:rPr>
        <w:t xml:space="preserve">your </w:t>
      </w:r>
      <w:r w:rsidRPr="00295F5E">
        <w:rPr>
          <w:bCs/>
          <w:color w:val="222222"/>
          <w:sz w:val="28"/>
          <w:szCs w:val="28"/>
        </w:rPr>
        <w:t>children</w:t>
      </w:r>
      <w:r w:rsidR="00796843">
        <w:rPr>
          <w:bCs/>
          <w:color w:val="222222"/>
          <w:sz w:val="28"/>
          <w:szCs w:val="28"/>
        </w:rPr>
        <w:t xml:space="preserve">’s names </w:t>
      </w:r>
      <w:r w:rsidRPr="00295F5E">
        <w:rPr>
          <w:bCs/>
          <w:color w:val="222222"/>
          <w:sz w:val="28"/>
          <w:szCs w:val="28"/>
        </w:rPr>
        <w:t>and the dates you are attending.</w:t>
      </w:r>
    </w:p>
    <w:p w:rsidR="00796843" w:rsidRPr="00796843" w:rsidRDefault="00796843" w:rsidP="00796843">
      <w:pPr>
        <w:shd w:val="clear" w:color="auto" w:fill="FFFFFF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Please register by Dec 2</w:t>
      </w:r>
      <w:r w:rsidRPr="00796843">
        <w:rPr>
          <w:bCs/>
          <w:color w:val="222222"/>
          <w:sz w:val="28"/>
          <w:szCs w:val="28"/>
          <w:vertAlign w:val="superscript"/>
        </w:rPr>
        <w:t>nd</w:t>
      </w:r>
      <w:r>
        <w:rPr>
          <w:bCs/>
          <w:color w:val="222222"/>
          <w:sz w:val="28"/>
          <w:szCs w:val="28"/>
        </w:rPr>
        <w:t>.</w:t>
      </w:r>
    </w:p>
    <w:sectPr w:rsidR="00796843" w:rsidRPr="00796843" w:rsidSect="00295F5E">
      <w:pgSz w:w="11909" w:h="16834"/>
      <w:pgMar w:top="53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3D"/>
    <w:rsid w:val="0011162F"/>
    <w:rsid w:val="00295F5E"/>
    <w:rsid w:val="00796843"/>
    <w:rsid w:val="00A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F3D9"/>
  <w15:docId w15:val="{60120E43-8EF8-4F3C-B1E0-050B52AC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95F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niela.svf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Victoria Ragas</cp:lastModifiedBy>
  <cp:revision>2</cp:revision>
  <dcterms:created xsi:type="dcterms:W3CDTF">2022-11-25T00:04:00Z</dcterms:created>
  <dcterms:modified xsi:type="dcterms:W3CDTF">2022-11-25T00:04:00Z</dcterms:modified>
</cp:coreProperties>
</file>